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pacing w:val="0"/>
          <w:w w:val="100"/>
          <w:position w:val="0"/>
          <w:sz w:val="28"/>
          <w:szCs w:val="28"/>
          <w:lang w:eastAsia="zh-CN"/>
        </w:rPr>
      </w:pPr>
      <w:r>
        <w:rPr>
          <w:rFonts w:hint="eastAsia" w:ascii="宋体" w:hAnsi="宋体" w:eastAsia="宋体" w:cs="宋体"/>
          <w:b/>
          <w:bCs/>
          <w:color w:val="000000"/>
          <w:spacing w:val="0"/>
          <w:w w:val="100"/>
          <w:position w:val="0"/>
          <w:sz w:val="28"/>
          <w:szCs w:val="28"/>
        </w:rPr>
        <w:t>2022年河南省普通高等学校三好学生</w:t>
      </w:r>
      <w:r>
        <w:rPr>
          <w:rFonts w:hint="eastAsia" w:ascii="宋体" w:hAnsi="宋体" w:eastAsia="宋体" w:cs="宋体"/>
          <w:b/>
          <w:bCs/>
          <w:color w:val="000000"/>
          <w:spacing w:val="0"/>
          <w:w w:val="100"/>
          <w:position w:val="0"/>
          <w:sz w:val="28"/>
          <w:szCs w:val="28"/>
          <w:lang w:eastAsia="zh-CN"/>
        </w:rPr>
        <w:t>个人主要事迹申报材料</w:t>
      </w:r>
    </w:p>
    <w:p>
      <w:pPr>
        <w:jc w:val="center"/>
        <w:rPr>
          <w:rFonts w:hint="eastAsia" w:ascii="宋体" w:hAnsi="宋体" w:eastAsia="宋体" w:cs="宋体"/>
          <w:b/>
          <w:bCs/>
          <w:color w:val="000000"/>
          <w:spacing w:val="0"/>
          <w:w w:val="100"/>
          <w:position w:val="0"/>
          <w:sz w:val="2"/>
          <w:szCs w:val="2"/>
          <w:lang w:eastAsia="zh-CN"/>
        </w:rPr>
      </w:pPr>
    </w:p>
    <w:p>
      <w:pPr>
        <w:keepNext w:val="0"/>
        <w:keepLines w:val="0"/>
        <w:pageBreakBefore w:val="0"/>
        <w:widowControl w:val="0"/>
        <w:kinsoku/>
        <w:wordWrap/>
        <w:overflowPunct/>
        <w:topLinePunct w:val="0"/>
        <w:autoSpaceDN/>
        <w:bidi w:val="0"/>
        <w:ind w:firstLine="480" w:firstLineChars="200"/>
        <w:jc w:val="both"/>
        <w:textAlignment w:val="auto"/>
        <w:rPr>
          <w:rFonts w:hint="eastAsia" w:ascii="宋体" w:hAnsi="宋体" w:eastAsia="宋体" w:cs="宋体"/>
          <w:color w:val="000000"/>
          <w:spacing w:val="0"/>
          <w:w w:val="100"/>
          <w:kern w:val="2"/>
          <w:position w:val="0"/>
          <w:sz w:val="24"/>
          <w:szCs w:val="24"/>
          <w:u w:val="none"/>
          <w:shd w:val="clear" w:color="auto" w:fill="auto"/>
          <w:lang w:val="zh-TW" w:eastAsia="zh-CN" w:bidi="zh-TW"/>
        </w:rPr>
      </w:pPr>
      <w:r>
        <w:rPr>
          <w:rFonts w:hint="eastAsia" w:ascii="宋体" w:hAnsi="宋体" w:eastAsia="宋体" w:cs="宋体"/>
          <w:color w:val="000000"/>
          <w:spacing w:val="0"/>
          <w:w w:val="100"/>
          <w:kern w:val="2"/>
          <w:position w:val="0"/>
          <w:sz w:val="24"/>
          <w:szCs w:val="24"/>
          <w:u w:val="none"/>
          <w:shd w:val="clear" w:color="auto" w:fill="auto"/>
          <w:lang w:val="zh-TW" w:eastAsia="zh-CN" w:bidi="zh-TW"/>
        </w:rPr>
        <w:t>李龙，男，2000年</w:t>
      </w:r>
      <w:r>
        <w:rPr>
          <w:rFonts w:hint="eastAsia" w:ascii="宋体" w:hAnsi="宋体" w:eastAsia="宋体" w:cs="宋体"/>
          <w:color w:val="000000"/>
          <w:spacing w:val="0"/>
          <w:w w:val="100"/>
          <w:kern w:val="2"/>
          <w:position w:val="0"/>
          <w:sz w:val="24"/>
          <w:szCs w:val="24"/>
          <w:u w:val="none"/>
          <w:shd w:val="clear" w:color="auto" w:fill="auto"/>
          <w:lang w:val="en-US" w:eastAsia="zh-CN" w:bidi="zh-TW"/>
        </w:rPr>
        <w:t>10月</w:t>
      </w:r>
      <w:r>
        <w:rPr>
          <w:rFonts w:hint="eastAsia" w:ascii="宋体" w:hAnsi="宋体" w:eastAsia="宋体" w:cs="宋体"/>
          <w:color w:val="000000"/>
          <w:spacing w:val="0"/>
          <w:w w:val="100"/>
          <w:kern w:val="2"/>
          <w:position w:val="0"/>
          <w:sz w:val="24"/>
          <w:szCs w:val="24"/>
          <w:u w:val="none"/>
          <w:shd w:val="clear" w:color="auto" w:fill="auto"/>
          <w:lang w:val="zh-TW" w:eastAsia="zh-CN" w:bidi="zh-TW"/>
        </w:rPr>
        <w:t>出生于河南省驻马店市，中共预备党员，黄淮学院音乐学院音乐表演</w:t>
      </w:r>
      <w:r>
        <w:rPr>
          <w:rFonts w:hint="eastAsia" w:ascii="宋体" w:hAnsi="宋体" w:eastAsia="宋体" w:cs="宋体"/>
          <w:color w:val="000000"/>
          <w:spacing w:val="0"/>
          <w:w w:val="100"/>
          <w:kern w:val="2"/>
          <w:position w:val="0"/>
          <w:sz w:val="24"/>
          <w:szCs w:val="24"/>
          <w:u w:val="none"/>
          <w:shd w:val="clear" w:color="auto" w:fill="auto"/>
          <w:lang w:val="en-US" w:eastAsia="zh-CN" w:bidi="zh-TW"/>
        </w:rPr>
        <w:t>1902B</w:t>
      </w:r>
      <w:r>
        <w:rPr>
          <w:rFonts w:hint="eastAsia" w:ascii="宋体" w:hAnsi="宋体" w:eastAsia="宋体" w:cs="宋体"/>
          <w:color w:val="000000"/>
          <w:spacing w:val="0"/>
          <w:w w:val="100"/>
          <w:kern w:val="2"/>
          <w:position w:val="0"/>
          <w:sz w:val="24"/>
          <w:szCs w:val="24"/>
          <w:u w:val="none"/>
          <w:shd w:val="clear" w:color="auto" w:fill="auto"/>
          <w:lang w:val="zh-TW" w:eastAsia="zh-CN" w:bidi="zh-TW"/>
        </w:rPr>
        <w:t>学生，现担任音乐学院学生会主席。</w:t>
      </w:r>
    </w:p>
    <w:p>
      <w:pPr>
        <w:pStyle w:val="5"/>
        <w:keepNext w:val="0"/>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Autospacing="0" w:after="0" w:afterAutospacing="0" w:line="350" w:lineRule="exact"/>
        <w:ind w:left="0" w:right="0" w:firstLine="480" w:firstLineChars="200"/>
        <w:jc w:val="both"/>
        <w:textAlignment w:val="auto"/>
        <w:rPr>
          <w:rFonts w:hint="eastAsia" w:ascii="宋体" w:hAnsi="宋体" w:eastAsia="宋体" w:cs="宋体"/>
          <w:color w:val="000000"/>
          <w:spacing w:val="0"/>
          <w:w w:val="100"/>
          <w:kern w:val="2"/>
          <w:position w:val="0"/>
          <w:sz w:val="24"/>
          <w:szCs w:val="24"/>
          <w:u w:val="none"/>
          <w:shd w:val="clear" w:color="auto" w:fill="auto"/>
          <w:lang w:val="zh-TW" w:eastAsia="zh-TW" w:bidi="zh-TW"/>
        </w:rPr>
      </w:pPr>
      <w:r>
        <w:rPr>
          <w:rFonts w:hint="eastAsia" w:ascii="宋体" w:hAnsi="宋体" w:eastAsia="宋体" w:cs="宋体"/>
          <w:color w:val="000000"/>
          <w:spacing w:val="0"/>
          <w:w w:val="100"/>
          <w:kern w:val="2"/>
          <w:position w:val="0"/>
          <w:sz w:val="24"/>
          <w:szCs w:val="24"/>
          <w:u w:val="none"/>
          <w:shd w:val="clear" w:color="auto" w:fill="auto"/>
          <w:lang w:val="zh-TW" w:eastAsia="zh-TW" w:bidi="zh-TW"/>
        </w:rPr>
        <w:t>一、思想政治方面</w:t>
      </w:r>
    </w:p>
    <w:p>
      <w:pPr>
        <w:pStyle w:val="5"/>
        <w:keepNext w:val="0"/>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Autospacing="0" w:after="0" w:afterAutospacing="0" w:line="350" w:lineRule="exact"/>
        <w:ind w:left="0" w:right="0" w:firstLine="480" w:firstLineChars="200"/>
        <w:jc w:val="both"/>
        <w:textAlignment w:val="auto"/>
        <w:rPr>
          <w:rFonts w:hint="eastAsia"/>
          <w:color w:val="000000"/>
          <w:spacing w:val="0"/>
          <w:w w:val="100"/>
          <w:position w:val="0"/>
          <w:sz w:val="24"/>
          <w:szCs w:val="24"/>
        </w:rPr>
      </w:pPr>
      <w:r>
        <w:rPr>
          <w:rFonts w:hint="eastAsia"/>
          <w:color w:val="000000"/>
          <w:spacing w:val="0"/>
          <w:w w:val="100"/>
          <w:position w:val="0"/>
          <w:sz w:val="24"/>
          <w:szCs w:val="24"/>
        </w:rPr>
        <w:t>该生自入学以来，</w:t>
      </w:r>
      <w:r>
        <w:rPr>
          <w:rFonts w:hint="eastAsia"/>
          <w:color w:val="000000"/>
          <w:spacing w:val="0"/>
          <w:w w:val="100"/>
          <w:position w:val="0"/>
          <w:sz w:val="24"/>
          <w:szCs w:val="24"/>
          <w:lang w:eastAsia="zh-CN"/>
        </w:rPr>
        <w:t>始终积极上进、严于律己，作为一名共青团员期间，该生思想端正、积极表现，</w:t>
      </w:r>
      <w:r>
        <w:rPr>
          <w:rFonts w:hint="eastAsia"/>
          <w:color w:val="000000"/>
          <w:spacing w:val="0"/>
          <w:w w:val="100"/>
          <w:position w:val="0"/>
          <w:sz w:val="24"/>
          <w:szCs w:val="24"/>
        </w:rPr>
        <w:t>在2020-2021学年的共青团工作中认真负责，被评为“优秀共青团干部”</w:t>
      </w:r>
      <w:r>
        <w:rPr>
          <w:rFonts w:hint="eastAsia"/>
          <w:color w:val="000000"/>
          <w:spacing w:val="0"/>
          <w:w w:val="100"/>
          <w:position w:val="0"/>
          <w:sz w:val="24"/>
          <w:szCs w:val="24"/>
          <w:lang w:eastAsia="zh-CN"/>
        </w:rPr>
        <w:t>。通过认真学习党团知识，</w:t>
      </w:r>
      <w:r>
        <w:rPr>
          <w:rFonts w:hint="eastAsia"/>
          <w:color w:val="000000"/>
          <w:spacing w:val="0"/>
          <w:w w:val="100"/>
          <w:position w:val="0"/>
          <w:sz w:val="24"/>
          <w:szCs w:val="24"/>
        </w:rPr>
        <w:t>在思想上积极向党组织靠拢，经过党组织的</w:t>
      </w:r>
      <w:r>
        <w:rPr>
          <w:rFonts w:hint="eastAsia"/>
          <w:color w:val="000000"/>
          <w:spacing w:val="0"/>
          <w:w w:val="100"/>
          <w:position w:val="0"/>
          <w:sz w:val="24"/>
          <w:szCs w:val="24"/>
          <w:lang w:eastAsia="zh-CN"/>
        </w:rPr>
        <w:t>检验与</w:t>
      </w:r>
      <w:r>
        <w:rPr>
          <w:rFonts w:hint="eastAsia"/>
          <w:color w:val="000000"/>
          <w:spacing w:val="0"/>
          <w:w w:val="100"/>
          <w:position w:val="0"/>
          <w:sz w:val="24"/>
          <w:szCs w:val="24"/>
        </w:rPr>
        <w:t>考核，</w:t>
      </w:r>
      <w:r>
        <w:rPr>
          <w:rFonts w:hint="eastAsia"/>
          <w:color w:val="000000"/>
          <w:spacing w:val="0"/>
          <w:w w:val="100"/>
          <w:position w:val="0"/>
          <w:sz w:val="24"/>
          <w:szCs w:val="24"/>
          <w:lang w:eastAsia="zh-CN"/>
        </w:rPr>
        <w:t>于</w:t>
      </w:r>
      <w:r>
        <w:rPr>
          <w:rFonts w:hint="eastAsia"/>
          <w:color w:val="000000"/>
          <w:spacing w:val="0"/>
          <w:w w:val="100"/>
          <w:position w:val="0"/>
          <w:sz w:val="24"/>
          <w:szCs w:val="24"/>
          <w:lang w:val="en-US" w:eastAsia="zh-CN"/>
        </w:rPr>
        <w:t>2021年05月</w:t>
      </w:r>
      <w:r>
        <w:rPr>
          <w:rFonts w:hint="eastAsia"/>
          <w:color w:val="000000"/>
          <w:spacing w:val="0"/>
          <w:w w:val="100"/>
          <w:position w:val="0"/>
          <w:sz w:val="24"/>
          <w:szCs w:val="24"/>
        </w:rPr>
        <w:t>成为一名中共预备党员。</w:t>
      </w:r>
      <w:r>
        <w:rPr>
          <w:rFonts w:hint="eastAsia"/>
          <w:color w:val="000000"/>
          <w:spacing w:val="0"/>
          <w:w w:val="100"/>
          <w:position w:val="0"/>
          <w:sz w:val="24"/>
          <w:szCs w:val="24"/>
          <w:lang w:eastAsia="zh-CN"/>
        </w:rPr>
        <w:t>加入党组织后，始终</w:t>
      </w:r>
      <w:r>
        <w:rPr>
          <w:rFonts w:hint="eastAsia"/>
          <w:color w:val="000000"/>
          <w:spacing w:val="0"/>
          <w:w w:val="100"/>
          <w:position w:val="0"/>
          <w:sz w:val="24"/>
          <w:szCs w:val="24"/>
        </w:rPr>
        <w:t>以一名党员的标准严格要求自己，</w:t>
      </w:r>
      <w:r>
        <w:rPr>
          <w:rFonts w:hint="eastAsia"/>
          <w:color w:val="000000"/>
          <w:spacing w:val="0"/>
          <w:w w:val="100"/>
          <w:position w:val="0"/>
          <w:sz w:val="24"/>
          <w:szCs w:val="24"/>
          <w:lang w:eastAsia="zh-CN"/>
        </w:rPr>
        <w:t>在各方面起到先锋模范带头作用，</w:t>
      </w:r>
      <w:r>
        <w:rPr>
          <w:rFonts w:hint="eastAsia"/>
          <w:color w:val="000000"/>
          <w:spacing w:val="0"/>
          <w:w w:val="100"/>
          <w:position w:val="0"/>
          <w:sz w:val="24"/>
          <w:szCs w:val="24"/>
        </w:rPr>
        <w:t>积极参加志愿服务，并于2021年被评为“暑假‘三下乡’社会实践活动先进个人”。</w:t>
      </w:r>
    </w:p>
    <w:p>
      <w:pPr>
        <w:pStyle w:val="5"/>
        <w:keepNext w:val="0"/>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Autospacing="0" w:after="0" w:afterAutospacing="0" w:line="350" w:lineRule="exact"/>
        <w:ind w:left="0" w:right="0" w:firstLine="480" w:firstLineChars="200"/>
        <w:jc w:val="both"/>
        <w:textAlignment w:val="auto"/>
        <w:rPr>
          <w:rFonts w:hint="eastAsia"/>
          <w:color w:val="000000"/>
          <w:spacing w:val="0"/>
          <w:w w:val="100"/>
          <w:position w:val="0"/>
          <w:sz w:val="24"/>
          <w:szCs w:val="24"/>
        </w:rPr>
      </w:pPr>
      <w:r>
        <w:rPr>
          <w:rFonts w:hint="eastAsia"/>
          <w:color w:val="000000"/>
          <w:spacing w:val="0"/>
          <w:w w:val="100"/>
          <w:position w:val="0"/>
          <w:sz w:val="24"/>
          <w:szCs w:val="24"/>
        </w:rPr>
        <w:t>二、学习生活方面</w:t>
      </w:r>
    </w:p>
    <w:p>
      <w:pPr>
        <w:pStyle w:val="2"/>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50" w:lineRule="exact"/>
        <w:ind w:left="0" w:right="0" w:firstLine="480" w:firstLineChars="200"/>
        <w:jc w:val="both"/>
        <w:textAlignment w:val="auto"/>
        <w:rPr>
          <w:rFonts w:hint="eastAsia" w:ascii="宋体" w:hAnsi="宋体" w:eastAsia="宋体" w:cs="宋体"/>
          <w:b w:val="0"/>
          <w:bCs w:val="0"/>
          <w:i w:val="0"/>
          <w:iCs w:val="0"/>
          <w:color w:val="000000"/>
          <w:spacing w:val="0"/>
          <w:sz w:val="24"/>
          <w:szCs w:val="24"/>
        </w:rPr>
      </w:pPr>
      <w:r>
        <w:rPr>
          <w:rFonts w:hint="eastAsia"/>
          <w:color w:val="000000"/>
          <w:spacing w:val="0"/>
          <w:w w:val="100"/>
          <w:position w:val="0"/>
          <w:sz w:val="24"/>
          <w:szCs w:val="24"/>
        </w:rPr>
        <w:t>该生在学习上努力进取，保持良好的学习习惯，</w:t>
      </w:r>
      <w:r>
        <w:rPr>
          <w:rFonts w:hint="eastAsia"/>
          <w:color w:val="000000"/>
          <w:spacing w:val="0"/>
          <w:w w:val="100"/>
          <w:position w:val="0"/>
          <w:sz w:val="24"/>
          <w:szCs w:val="24"/>
          <w:lang w:eastAsia="zh-CN"/>
        </w:rPr>
        <w:t>在</w:t>
      </w:r>
      <w:r>
        <w:rPr>
          <w:rFonts w:hint="eastAsia"/>
          <w:color w:val="000000"/>
          <w:spacing w:val="0"/>
          <w:w w:val="100"/>
          <w:position w:val="0"/>
          <w:sz w:val="24"/>
          <w:szCs w:val="24"/>
        </w:rPr>
        <w:t>2021-2022学年第一学期综测排名为班级第一，于2019-2020学年和2020-2021学年被评为</w:t>
      </w:r>
      <w:r>
        <w:rPr>
          <w:rFonts w:hint="eastAsia"/>
          <w:color w:val="000000"/>
          <w:spacing w:val="0"/>
          <w:w w:val="100"/>
          <w:position w:val="0"/>
          <w:sz w:val="24"/>
          <w:szCs w:val="24"/>
          <w:lang w:eastAsia="zh-CN"/>
        </w:rPr>
        <w:t>黄淮学院</w:t>
      </w:r>
      <w:r>
        <w:rPr>
          <w:rFonts w:hint="eastAsia"/>
          <w:color w:val="000000"/>
          <w:spacing w:val="0"/>
          <w:w w:val="100"/>
          <w:position w:val="0"/>
          <w:sz w:val="24"/>
          <w:szCs w:val="24"/>
        </w:rPr>
        <w:t>“三好学生”</w:t>
      </w:r>
      <w:r>
        <w:rPr>
          <w:rFonts w:hint="eastAsia"/>
          <w:color w:val="000000"/>
          <w:spacing w:val="0"/>
          <w:w w:val="100"/>
          <w:position w:val="0"/>
          <w:sz w:val="24"/>
          <w:szCs w:val="24"/>
          <w:lang w:eastAsia="zh-CN"/>
        </w:rPr>
        <w:t>；通过自身努力，</w:t>
      </w:r>
      <w:r>
        <w:rPr>
          <w:rFonts w:hint="eastAsia"/>
          <w:color w:val="000000"/>
          <w:spacing w:val="0"/>
          <w:w w:val="100"/>
          <w:position w:val="0"/>
          <w:sz w:val="24"/>
          <w:szCs w:val="24"/>
        </w:rPr>
        <w:t>荣获2019-2020学年和2020-2021学年“优秀学生奖学金”</w:t>
      </w:r>
      <w:r>
        <w:rPr>
          <w:rFonts w:hint="eastAsia"/>
          <w:color w:val="000000"/>
          <w:spacing w:val="0"/>
          <w:w w:val="100"/>
          <w:position w:val="0"/>
          <w:sz w:val="24"/>
          <w:szCs w:val="24"/>
          <w:lang w:eastAsia="zh-CN"/>
        </w:rPr>
        <w:t>以及</w:t>
      </w:r>
      <w:r>
        <w:rPr>
          <w:rFonts w:hint="eastAsia"/>
          <w:color w:val="000000"/>
          <w:spacing w:val="0"/>
          <w:w w:val="100"/>
          <w:position w:val="0"/>
          <w:sz w:val="24"/>
          <w:szCs w:val="24"/>
        </w:rPr>
        <w:t>2020-2021学年荣获“国家励志奖学金”</w:t>
      </w:r>
      <w:r>
        <w:rPr>
          <w:rFonts w:hint="eastAsia"/>
          <w:color w:val="000000"/>
          <w:spacing w:val="0"/>
          <w:w w:val="100"/>
          <w:position w:val="0"/>
          <w:sz w:val="24"/>
          <w:szCs w:val="24"/>
          <w:lang w:eastAsia="zh-CN"/>
        </w:rPr>
        <w:t>；</w:t>
      </w:r>
      <w:r>
        <w:rPr>
          <w:rFonts w:hint="eastAsia" w:ascii="宋体" w:hAnsi="宋体" w:eastAsia="宋体" w:cs="宋体"/>
          <w:b w:val="0"/>
          <w:bCs w:val="0"/>
          <w:i w:val="0"/>
          <w:iCs w:val="0"/>
          <w:color w:val="000000"/>
          <w:spacing w:val="0"/>
          <w:kern w:val="0"/>
          <w:sz w:val="24"/>
          <w:szCs w:val="24"/>
          <w:lang w:val="en-US" w:eastAsia="zh-CN" w:bidi="ar"/>
        </w:rPr>
        <w:t>在专业学习上该生认真勤奋，刻苦练习专业技能，积极参加相关专业竞赛，荣获“第十届‘五月花开’河南省大学生云上艺术节活动二等奖”、“第九届大学生科技文化艺术节一等奖”以及“驻马店市声乐器乐大赛器乐组三等奖”。在生活上团结同学，乐于助人，人际关系良好，用正确的世界观、人生观、价值观，从容面对学习生活的挑战。</w:t>
      </w:r>
    </w:p>
    <w:p>
      <w:pPr>
        <w:pStyle w:val="2"/>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350" w:lineRule="exact"/>
        <w:ind w:left="0" w:right="0" w:firstLine="480" w:firstLineChars="200"/>
        <w:jc w:val="both"/>
        <w:textAlignment w:val="auto"/>
        <w:rPr>
          <w:rFonts w:hint="eastAsia" w:ascii="宋体" w:hAnsi="宋体" w:eastAsia="宋体" w:cs="宋体"/>
          <w:b w:val="0"/>
          <w:bCs w:val="0"/>
          <w:i w:val="0"/>
          <w:iCs w:val="0"/>
          <w:color w:val="000000"/>
          <w:spacing w:val="0"/>
          <w:sz w:val="24"/>
          <w:szCs w:val="24"/>
        </w:rPr>
      </w:pPr>
      <w:r>
        <w:rPr>
          <w:rFonts w:hint="eastAsia" w:ascii="宋体" w:hAnsi="宋体" w:eastAsia="宋体" w:cs="宋体"/>
          <w:b w:val="0"/>
          <w:bCs w:val="0"/>
          <w:i w:val="0"/>
          <w:iCs w:val="0"/>
          <w:color w:val="000000"/>
          <w:spacing w:val="0"/>
          <w:kern w:val="0"/>
          <w:sz w:val="24"/>
          <w:szCs w:val="24"/>
          <w:lang w:val="en-US" w:eastAsia="zh-CN" w:bidi="ar"/>
        </w:rPr>
        <w:t>三、日常工作方面</w:t>
      </w:r>
    </w:p>
    <w:p>
      <w:pPr>
        <w:keepNext w:val="0"/>
        <w:keepLines w:val="0"/>
        <w:pageBreakBefore w:val="0"/>
        <w:widowControl w:val="0"/>
        <w:suppressLineNumbers w:val="0"/>
        <w:kinsoku/>
        <w:wordWrap/>
        <w:overflowPunct/>
        <w:topLinePunct w:val="0"/>
        <w:autoSpaceDN/>
        <w:bidi w:val="0"/>
        <w:spacing w:before="0" w:beforeAutospacing="0" w:after="0" w:afterAutospacing="0" w:line="350" w:lineRule="exact"/>
        <w:ind w:left="0" w:right="0" w:firstLine="480" w:firstLineChars="200"/>
        <w:jc w:val="both"/>
        <w:textAlignment w:val="auto"/>
        <w:rPr>
          <w:rFonts w:hint="default"/>
          <w:lang w:val="en-US"/>
        </w:rPr>
      </w:pPr>
      <w:r>
        <w:rPr>
          <w:rFonts w:hint="default" w:ascii="宋体" w:hAnsi="宋体" w:eastAsia="宋体" w:cs="宋体"/>
          <w:b w:val="0"/>
          <w:bCs w:val="0"/>
          <w:i w:val="0"/>
          <w:iCs w:val="0"/>
          <w:color w:val="000000"/>
          <w:spacing w:val="0"/>
          <w:w w:val="100"/>
          <w:kern w:val="0"/>
          <w:position w:val="0"/>
          <w:sz w:val="24"/>
          <w:szCs w:val="24"/>
          <w:shd w:val="clear" w:color="auto" w:fill="auto"/>
          <w:lang w:val="en-US" w:eastAsia="zh-CN" w:bidi="ar"/>
        </w:rPr>
        <w:t>该生在日常工作上积极严谨，时刻怀着为</w:t>
      </w:r>
      <w:r>
        <w:rPr>
          <w:rFonts w:hint="eastAsia" w:ascii="宋体" w:hAnsi="宋体" w:eastAsia="宋体" w:cs="宋体"/>
          <w:b w:val="0"/>
          <w:bCs w:val="0"/>
          <w:i w:val="0"/>
          <w:iCs w:val="0"/>
          <w:color w:val="000000"/>
          <w:spacing w:val="0"/>
          <w:w w:val="100"/>
          <w:kern w:val="0"/>
          <w:position w:val="0"/>
          <w:sz w:val="24"/>
          <w:szCs w:val="24"/>
          <w:shd w:val="clear" w:color="auto" w:fill="auto"/>
          <w:lang w:val="en-US" w:eastAsia="zh-CN" w:bidi="ar"/>
        </w:rPr>
        <w:t>师生</w:t>
      </w:r>
      <w:r>
        <w:rPr>
          <w:rFonts w:hint="default" w:ascii="宋体" w:hAnsi="宋体" w:eastAsia="宋体" w:cs="宋体"/>
          <w:b w:val="0"/>
          <w:bCs w:val="0"/>
          <w:i w:val="0"/>
          <w:iCs w:val="0"/>
          <w:color w:val="000000"/>
          <w:spacing w:val="0"/>
          <w:w w:val="100"/>
          <w:kern w:val="0"/>
          <w:position w:val="0"/>
          <w:sz w:val="24"/>
          <w:szCs w:val="24"/>
          <w:shd w:val="clear" w:color="auto" w:fill="auto"/>
          <w:lang w:val="en-US" w:eastAsia="zh-CN" w:bidi="ar"/>
        </w:rPr>
        <w:t>服务的心态，</w:t>
      </w:r>
      <w:r>
        <w:rPr>
          <w:rFonts w:hint="eastAsia" w:ascii="宋体" w:hAnsi="宋体" w:eastAsia="宋体" w:cs="宋体"/>
          <w:b w:val="0"/>
          <w:bCs w:val="0"/>
          <w:i w:val="0"/>
          <w:iCs w:val="0"/>
          <w:color w:val="000000"/>
          <w:spacing w:val="0"/>
          <w:w w:val="100"/>
          <w:kern w:val="0"/>
          <w:position w:val="0"/>
          <w:sz w:val="24"/>
          <w:szCs w:val="24"/>
          <w:shd w:val="clear" w:color="auto" w:fill="auto"/>
          <w:lang w:val="en-US" w:eastAsia="zh-CN" w:bidi="ar"/>
        </w:rPr>
        <w:t>在大一任职学院综合事务部干事，工作认真负责、不拖沓，</w:t>
      </w:r>
      <w:r>
        <w:rPr>
          <w:rFonts w:hint="default" w:ascii="宋体" w:hAnsi="宋体" w:eastAsia="宋体" w:cs="宋体"/>
          <w:b w:val="0"/>
          <w:bCs w:val="0"/>
          <w:i w:val="0"/>
          <w:iCs w:val="0"/>
          <w:color w:val="000000"/>
          <w:spacing w:val="0"/>
          <w:w w:val="100"/>
          <w:kern w:val="0"/>
          <w:position w:val="0"/>
          <w:sz w:val="24"/>
          <w:szCs w:val="24"/>
          <w:shd w:val="clear" w:color="auto" w:fill="auto"/>
          <w:lang w:val="en-US" w:eastAsia="zh-CN" w:bidi="ar"/>
        </w:rPr>
        <w:t>并在工作中不断反省自己，提高工作和为人处世的能力，获得老师和同学的一致好评</w:t>
      </w:r>
      <w:r>
        <w:rPr>
          <w:rFonts w:hint="eastAsia" w:ascii="宋体" w:hAnsi="宋体" w:eastAsia="宋体" w:cs="宋体"/>
          <w:b w:val="0"/>
          <w:bCs w:val="0"/>
          <w:i w:val="0"/>
          <w:iCs w:val="0"/>
          <w:color w:val="000000"/>
          <w:spacing w:val="0"/>
          <w:w w:val="100"/>
          <w:kern w:val="0"/>
          <w:position w:val="0"/>
          <w:sz w:val="24"/>
          <w:szCs w:val="24"/>
          <w:shd w:val="clear" w:color="auto" w:fill="auto"/>
          <w:lang w:val="en-US" w:eastAsia="zh-CN" w:bidi="ar"/>
        </w:rPr>
        <w:t>；因工作突出，在大二时成为综合事务部部长，认真配合我院领导老师和学生会相关部门，出色完成各项学生工作。同时，参与组织多场大型活动，包括“2020年驻马店市声乐器乐大赛”；“第九届大学生科技文化艺术节大学生校园声乐器乐大赛”；“音乐学院实践周活动”等，获得领导老师的一致肯定和称赞；大三时由于工作成绩较突出，经</w:t>
      </w:r>
      <w:bookmarkStart w:id="0" w:name="_GoBack"/>
      <w:bookmarkEnd w:id="0"/>
      <w:r>
        <w:rPr>
          <w:rFonts w:hint="eastAsia" w:ascii="宋体" w:hAnsi="宋体" w:eastAsia="宋体" w:cs="宋体"/>
          <w:b w:val="0"/>
          <w:bCs w:val="0"/>
          <w:i w:val="0"/>
          <w:iCs w:val="0"/>
          <w:color w:val="000000"/>
          <w:spacing w:val="0"/>
          <w:w w:val="100"/>
          <w:kern w:val="0"/>
          <w:position w:val="0"/>
          <w:sz w:val="24"/>
          <w:szCs w:val="24"/>
          <w:shd w:val="clear" w:color="auto" w:fill="auto"/>
          <w:lang w:val="en-US" w:eastAsia="zh-CN" w:bidi="ar"/>
        </w:rPr>
        <w:t>老师同学一致推荐，成为学生会主席团轮值主席，组织参与了共青团黄淮学院音乐学院第二次代表大会和黄淮学院音乐学院第四次学生代表大会；组织参与了各项迎新活动和迎新晚会的筹备策划工作等。在学生会日常工作中，认真做到上传下达、协调统筹，为学校和学院的学生工作做出了应有的付出和突出的贡献。</w:t>
      </w:r>
    </w:p>
    <w:p>
      <w:pPr>
        <w:jc w:val="center"/>
        <w:rPr>
          <w:rFonts w:hint="eastAsia" w:ascii="宋体" w:hAnsi="宋体" w:cs="宋体" w:eastAsiaTheme="minorEastAsia"/>
          <w:color w:val="000000"/>
          <w:spacing w:val="0"/>
          <w:w w:val="100"/>
          <w:position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NjNiOGNkMTZhMDAzNzgzOWRkZDM3NGNhZmI3MjEifQ=="/>
  </w:docVars>
  <w:rsids>
    <w:rsidRoot w:val="09B725F6"/>
    <w:rsid w:val="00637320"/>
    <w:rsid w:val="09B725F6"/>
    <w:rsid w:val="0DC7702A"/>
    <w:rsid w:val="1A232F8F"/>
    <w:rsid w:val="1AD2630F"/>
    <w:rsid w:val="46047CA2"/>
    <w:rsid w:val="54F55E12"/>
    <w:rsid w:val="7960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paragraph" w:customStyle="1" w:styleId="5">
    <w:name w:val="Other|1"/>
    <w:basedOn w:val="1"/>
    <w:qFormat/>
    <w:uiPriority w:val="0"/>
    <w:pPr>
      <w:widowControl w:val="0"/>
      <w:shd w:val="clear" w:color="auto" w:fill="auto"/>
      <w:jc w:val="center"/>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2022-04-28T08:08:00Z</dcterms:created>
  <dc:creator>神奇小阿龙</dc:creator>
  <cp:lastModifiedBy>神奇小阿龙</cp:lastModifiedBy>
  <dcterms:modified xsi:type="dcterms:W3CDTF">2022-04-28T08:55:57Z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E77CDBD52B504093A5D0092B704A9A80</vt:lpwstr>
  </property>
</Properties>
</file>